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82" w:rsidRDefault="00255A82" w:rsidP="00255A82">
      <w:pPr>
        <w:spacing w:after="0"/>
      </w:pPr>
      <w:r>
        <w:t>Yaşın 40’a ulaştı mı?</w:t>
      </w:r>
    </w:p>
    <w:p w:rsidR="00255A82" w:rsidRDefault="00255A82" w:rsidP="00255A82">
      <w:pPr>
        <w:spacing w:after="0"/>
      </w:pPr>
    </w:p>
    <w:p w:rsidR="00255A82" w:rsidRDefault="00255A82" w:rsidP="00255A82">
      <w:pPr>
        <w:spacing w:after="0"/>
      </w:pPr>
      <w:r>
        <w:t xml:space="preserve">Eğer kırk yaşındaysan veya </w:t>
      </w:r>
      <w:proofErr w:type="gramStart"/>
      <w:r>
        <w:t>kırka yaklaşmışsan</w:t>
      </w:r>
      <w:proofErr w:type="gramEnd"/>
      <w:r>
        <w:t xml:space="preserve"> yahut kırkı geçmişsen, </w:t>
      </w:r>
    </w:p>
    <w:p w:rsidR="00255A82" w:rsidRDefault="00255A82" w:rsidP="00255A82">
      <w:pPr>
        <w:spacing w:after="0"/>
      </w:pPr>
      <w:proofErr w:type="gramStart"/>
      <w:r>
        <w:t>bil</w:t>
      </w:r>
      <w:proofErr w:type="gramEnd"/>
      <w:r>
        <w:t xml:space="preserve"> ki Kuran’ın kendisine has bir dua bildirdiği tek yaş kırk yaştır:</w:t>
      </w:r>
    </w:p>
    <w:p w:rsidR="00255A82" w:rsidRDefault="00255A82" w:rsidP="00255A82">
      <w:pPr>
        <w:spacing w:after="0"/>
      </w:pPr>
      <w:r>
        <w:t xml:space="preserve">“ Nihayet olgunluk çağına gelip, kırk yaşına varınca şöyle der: </w:t>
      </w:r>
    </w:p>
    <w:p w:rsidR="00255A82" w:rsidRDefault="00255A82" w:rsidP="00255A82">
      <w:pPr>
        <w:spacing w:after="0"/>
      </w:pPr>
      <w:r>
        <w:t xml:space="preserve">'Rabbim bana ve anne babama verdiğin nimetlere şükretmemi ve senin razı olacağın </w:t>
      </w:r>
      <w:proofErr w:type="spellStart"/>
      <w:r>
        <w:t>salih</w:t>
      </w:r>
      <w:proofErr w:type="spellEnd"/>
      <w:r>
        <w:t xml:space="preserve"> amelleri işlememi bana ilham et. </w:t>
      </w:r>
    </w:p>
    <w:p w:rsidR="00255A82" w:rsidRDefault="00255A82" w:rsidP="00255A82">
      <w:pPr>
        <w:spacing w:after="0"/>
      </w:pPr>
      <w:r>
        <w:t xml:space="preserve">Neslimi de </w:t>
      </w:r>
      <w:proofErr w:type="spellStart"/>
      <w:r>
        <w:t>salih</w:t>
      </w:r>
      <w:proofErr w:type="spellEnd"/>
      <w:r>
        <w:t xml:space="preserve"> kimseler yap. </w:t>
      </w:r>
    </w:p>
    <w:p w:rsidR="00255A82" w:rsidRDefault="00255A82" w:rsidP="00255A82">
      <w:pPr>
        <w:spacing w:after="0"/>
      </w:pPr>
      <w:r>
        <w:t xml:space="preserve">Şüphesiz ben sana döndüm. </w:t>
      </w:r>
    </w:p>
    <w:p w:rsidR="00255A82" w:rsidRDefault="00255A82" w:rsidP="00255A82">
      <w:pPr>
        <w:spacing w:after="0"/>
      </w:pPr>
      <w:r>
        <w:t>Muhakkak ki ben sana teslim olanlardanım.” (</w:t>
      </w:r>
      <w:proofErr w:type="spellStart"/>
      <w:r>
        <w:t>Ahkaf</w:t>
      </w:r>
      <w:proofErr w:type="spellEnd"/>
      <w:r>
        <w:t>/15)</w:t>
      </w:r>
    </w:p>
    <w:p w:rsidR="00255A82" w:rsidRDefault="00255A82" w:rsidP="00255A82">
      <w:pPr>
        <w:spacing w:after="0"/>
      </w:pPr>
      <w:proofErr w:type="gramStart"/>
      <w:r>
        <w:t>Alimler</w:t>
      </w:r>
      <w:proofErr w:type="gramEnd"/>
      <w:r>
        <w:t xml:space="preserve"> bu duanın önemini vurgulamışlar, amelin kabulüne sebep olacağını söylemişlerdir. </w:t>
      </w:r>
    </w:p>
    <w:p w:rsidR="00255A82" w:rsidRDefault="00255A82" w:rsidP="00255A82">
      <w:pPr>
        <w:spacing w:after="0"/>
      </w:pPr>
      <w:r>
        <w:t>Zira arkasından şu ayet gelir:</w:t>
      </w:r>
    </w:p>
    <w:p w:rsidR="00255A82" w:rsidRDefault="00255A82" w:rsidP="00255A82">
      <w:pPr>
        <w:spacing w:after="0"/>
      </w:pPr>
      <w:r>
        <w:t xml:space="preserve">“İşte, yaptıklarının iyisini kabul edeceğimiz ve günahlarını bağışlayacağımız bu kimseler cennetlikler arasındadırlar. </w:t>
      </w:r>
    </w:p>
    <w:p w:rsidR="00255A82" w:rsidRDefault="00255A82" w:rsidP="00255A82">
      <w:pPr>
        <w:spacing w:after="0"/>
      </w:pPr>
      <w:r>
        <w:t xml:space="preserve">Bu, onlara öteden beri </w:t>
      </w:r>
      <w:proofErr w:type="spellStart"/>
      <w:r>
        <w:t>yapılagelen</w:t>
      </w:r>
      <w:proofErr w:type="spellEnd"/>
      <w:r>
        <w:t xml:space="preserve"> doğru bir vaattir.” (</w:t>
      </w:r>
      <w:proofErr w:type="spellStart"/>
      <w:r>
        <w:t>Ahkaf</w:t>
      </w:r>
      <w:proofErr w:type="spellEnd"/>
      <w:r>
        <w:t>/16)</w:t>
      </w:r>
    </w:p>
    <w:p w:rsidR="00255A82" w:rsidRDefault="00255A82" w:rsidP="00255A82">
      <w:pPr>
        <w:spacing w:after="0"/>
      </w:pPr>
      <w:r>
        <w:t xml:space="preserve">Ey kırk yaşına girmiş kişi, kendini </w:t>
      </w:r>
      <w:proofErr w:type="spellStart"/>
      <w:r>
        <w:t>ahirete</w:t>
      </w:r>
      <w:proofErr w:type="spellEnd"/>
      <w:r>
        <w:t xml:space="preserve"> hazırla!</w:t>
      </w:r>
    </w:p>
    <w:p w:rsidR="00255A82" w:rsidRDefault="00255A82" w:rsidP="00255A82">
      <w:pPr>
        <w:spacing w:after="0"/>
      </w:pPr>
      <w:r>
        <w:t xml:space="preserve">Kırk veya elli yaşına giren kişi, bilmelidir ki büyük ihtimalle kalan süre geçenden daha azdır. Geçip giden süre bir göz açıp kapaması gibi gelir insana. </w:t>
      </w:r>
    </w:p>
    <w:p w:rsidR="00255A82" w:rsidRDefault="00255A82" w:rsidP="00255A82">
      <w:pPr>
        <w:spacing w:after="0"/>
      </w:pPr>
      <w:r>
        <w:t>Öyleyse kalan kısım daha da çabuk geçecektir.</w:t>
      </w:r>
    </w:p>
    <w:p w:rsidR="00255A82" w:rsidRDefault="00255A82" w:rsidP="00255A82">
      <w:pPr>
        <w:spacing w:after="0"/>
      </w:pPr>
      <w:r>
        <w:t xml:space="preserve">Kırk yaşına ulaşan kimseye uyarıcı gelmiş demektir! Kırk yaş demek, kırk bahar, kırk yaz, kırk kış demektir… </w:t>
      </w:r>
    </w:p>
    <w:p w:rsidR="00255A82" w:rsidRDefault="00255A82" w:rsidP="00255A82">
      <w:pPr>
        <w:spacing w:after="0"/>
      </w:pPr>
      <w:r>
        <w:t xml:space="preserve">Ömrün yarısı civarıdır… </w:t>
      </w:r>
    </w:p>
    <w:p w:rsidR="00255A82" w:rsidRDefault="00255A82" w:rsidP="00255A82">
      <w:pPr>
        <w:spacing w:after="0"/>
      </w:pPr>
      <w:r>
        <w:t>Ve karşısına şu soru dikiliverir:</w:t>
      </w:r>
    </w:p>
    <w:p w:rsidR="00255A82" w:rsidRDefault="00255A82" w:rsidP="00255A82">
      <w:pPr>
        <w:spacing w:after="0"/>
      </w:pPr>
      <w:r>
        <w:t>“Geçip giden kırk senede neler kazandın?”</w:t>
      </w:r>
    </w:p>
    <w:p w:rsidR="00255A82" w:rsidRDefault="00255A82" w:rsidP="00255A82">
      <w:pPr>
        <w:spacing w:after="0"/>
      </w:pPr>
      <w:r>
        <w:t>Eğer kırk yaş civarındaysan, muhatap olduğun neslin yarısı şimdi toprak altındadır. Belki kendi akranlarından bile göçenler vardır. Şu sözü iyi anlaman lazım: “Sizler önden gidenlersiniz, bizler de size yetişeceğiz…”</w:t>
      </w:r>
    </w:p>
    <w:p w:rsidR="00255A82" w:rsidRDefault="00255A82" w:rsidP="00255A82">
      <w:pPr>
        <w:spacing w:after="0"/>
      </w:pPr>
      <w:r>
        <w:t xml:space="preserve">Bir yolculuğa çıkan kimse, sürenin yarısını geçince dönüş hazırlıklarına başlar. Biletini alır, işlerini ayarlar, dönüşü düşünmeye başlar. </w:t>
      </w:r>
    </w:p>
    <w:p w:rsidR="00255A82" w:rsidRDefault="00255A82" w:rsidP="00255A82">
      <w:pPr>
        <w:spacing w:after="0"/>
      </w:pPr>
      <w:r>
        <w:t>İşte kırk yaşını geçen de dönüşü düşünmeye başlamalıdır.</w:t>
      </w:r>
    </w:p>
    <w:p w:rsidR="00255A82" w:rsidRDefault="00255A82" w:rsidP="00255A82">
      <w:pPr>
        <w:spacing w:after="0"/>
      </w:pPr>
      <w:r>
        <w:t>Mesele ölüme inanmak değil, ölüme hazırlanmaktır!</w:t>
      </w:r>
    </w:p>
    <w:p w:rsidR="00255A82" w:rsidRDefault="00255A82" w:rsidP="00255A82">
      <w:pPr>
        <w:spacing w:after="0"/>
      </w:pPr>
      <w:r>
        <w:t>Ne zamana kadar?</w:t>
      </w:r>
    </w:p>
    <w:p w:rsidR="00255A82" w:rsidRDefault="00255A82" w:rsidP="00255A82">
      <w:pPr>
        <w:spacing w:after="0"/>
      </w:pPr>
      <w:r>
        <w:t xml:space="preserve"> Artık Rabbine yönelmenin vakti gelmedi mi?</w:t>
      </w:r>
    </w:p>
    <w:p w:rsidR="00255A82" w:rsidRDefault="00255A82" w:rsidP="00255A82">
      <w:pPr>
        <w:spacing w:after="0"/>
      </w:pPr>
      <w:r>
        <w:t>Kırk yaş Allah’tan sana bir mesajdır:</w:t>
      </w:r>
    </w:p>
    <w:p w:rsidR="00255A82" w:rsidRDefault="00255A82" w:rsidP="00255A82">
      <w:pPr>
        <w:spacing w:after="0"/>
      </w:pPr>
      <w:r>
        <w:t>“Ey kulum, buluşma vakti yaklaşıyor, buna hazır mısın?”</w:t>
      </w:r>
    </w:p>
    <w:p w:rsidR="00A3633F" w:rsidRDefault="00255A82" w:rsidP="00255A82">
      <w:pPr>
        <w:spacing w:after="0"/>
      </w:pPr>
      <w:r>
        <w:t>RABBİM ÖMRÜMÜZÜN KALAN KISMINI, GEÇEN KISMINDAN HAYIRLI EYLESİN</w:t>
      </w:r>
      <w:proofErr w:type="gramStart"/>
      <w:r>
        <w:t>..!</w:t>
      </w:r>
      <w:proofErr w:type="gramEnd"/>
    </w:p>
    <w:sectPr w:rsidR="00A3633F" w:rsidSect="00C4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3222"/>
    <w:rsid w:val="00255A82"/>
    <w:rsid w:val="007D3222"/>
    <w:rsid w:val="00A3633F"/>
    <w:rsid w:val="00C4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5</cp:revision>
  <dcterms:created xsi:type="dcterms:W3CDTF">2022-07-20T15:29:00Z</dcterms:created>
  <dcterms:modified xsi:type="dcterms:W3CDTF">2022-07-20T15:45:00Z</dcterms:modified>
</cp:coreProperties>
</file>